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684" w:rsidRPr="004E7684" w:rsidRDefault="004E7684" w:rsidP="004E7684">
      <w:pPr>
        <w:spacing w:after="0" w:line="240" w:lineRule="auto"/>
        <w:ind w:right="-5"/>
        <w:jc w:val="center"/>
        <w:rPr>
          <w:rFonts w:ascii="Times New Roman" w:hAnsi="Times New Roman" w:cs="Times New Roman"/>
          <w:sz w:val="28"/>
          <w:szCs w:val="28"/>
        </w:rPr>
      </w:pPr>
      <w:r w:rsidRPr="004E7684">
        <w:rPr>
          <w:rFonts w:ascii="Times New Roman" w:hAnsi="Times New Roman" w:cs="Times New Roman"/>
          <w:sz w:val="28"/>
          <w:szCs w:val="28"/>
        </w:rPr>
        <w:t>Ставропольский край</w:t>
      </w:r>
    </w:p>
    <w:p w:rsidR="004E7684" w:rsidRPr="004E7684" w:rsidRDefault="004E7684" w:rsidP="004E7684">
      <w:pPr>
        <w:spacing w:after="0" w:line="240" w:lineRule="auto"/>
        <w:ind w:right="-5"/>
        <w:jc w:val="center"/>
        <w:rPr>
          <w:rFonts w:ascii="Times New Roman" w:hAnsi="Times New Roman" w:cs="Times New Roman"/>
          <w:sz w:val="28"/>
          <w:szCs w:val="28"/>
        </w:rPr>
      </w:pPr>
      <w:r w:rsidRPr="004E7684">
        <w:rPr>
          <w:rFonts w:ascii="Times New Roman" w:hAnsi="Times New Roman" w:cs="Times New Roman"/>
          <w:sz w:val="28"/>
          <w:szCs w:val="28"/>
        </w:rPr>
        <w:t>Андроповский муниципальный район</w:t>
      </w:r>
    </w:p>
    <w:p w:rsidR="004E7684" w:rsidRPr="004E7684" w:rsidRDefault="004E7684" w:rsidP="004E7684">
      <w:pPr>
        <w:spacing w:after="0" w:line="240" w:lineRule="auto"/>
        <w:ind w:right="-5"/>
        <w:jc w:val="center"/>
        <w:rPr>
          <w:rFonts w:ascii="Times New Roman" w:hAnsi="Times New Roman" w:cs="Times New Roman"/>
          <w:sz w:val="28"/>
          <w:szCs w:val="28"/>
        </w:rPr>
      </w:pPr>
      <w:r w:rsidRPr="004E7684">
        <w:rPr>
          <w:rFonts w:ascii="Times New Roman" w:hAnsi="Times New Roman" w:cs="Times New Roman"/>
          <w:sz w:val="28"/>
          <w:szCs w:val="28"/>
        </w:rPr>
        <w:t>Школьный этап всероссийской олимпиады школьников</w:t>
      </w:r>
    </w:p>
    <w:p w:rsidR="004E7684" w:rsidRPr="004E7684" w:rsidRDefault="004E7684" w:rsidP="004E7684">
      <w:pPr>
        <w:spacing w:after="0" w:line="240" w:lineRule="auto"/>
        <w:ind w:right="-5"/>
        <w:jc w:val="center"/>
        <w:rPr>
          <w:rFonts w:ascii="Times New Roman" w:hAnsi="Times New Roman" w:cs="Times New Roman"/>
          <w:sz w:val="28"/>
          <w:szCs w:val="28"/>
        </w:rPr>
      </w:pPr>
      <w:r w:rsidRPr="004E7684">
        <w:rPr>
          <w:rFonts w:ascii="Times New Roman" w:hAnsi="Times New Roman" w:cs="Times New Roman"/>
          <w:sz w:val="28"/>
          <w:szCs w:val="28"/>
        </w:rPr>
        <w:t>2018/19 учебного года</w:t>
      </w:r>
    </w:p>
    <w:p w:rsidR="004E7684" w:rsidRPr="004E7684" w:rsidRDefault="004E7684" w:rsidP="004E7684">
      <w:pPr>
        <w:spacing w:after="0" w:line="240" w:lineRule="auto"/>
        <w:ind w:right="-5"/>
        <w:jc w:val="center"/>
        <w:rPr>
          <w:rFonts w:ascii="Times New Roman" w:hAnsi="Times New Roman" w:cs="Times New Roman"/>
          <w:sz w:val="28"/>
          <w:szCs w:val="28"/>
        </w:rPr>
      </w:pPr>
    </w:p>
    <w:p w:rsidR="004E7684" w:rsidRPr="004E7684" w:rsidRDefault="004E7684" w:rsidP="004E7684">
      <w:pPr>
        <w:spacing w:after="0" w:line="240" w:lineRule="auto"/>
        <w:ind w:right="-5"/>
        <w:jc w:val="center"/>
        <w:rPr>
          <w:rFonts w:ascii="Times New Roman" w:hAnsi="Times New Roman" w:cs="Times New Roman"/>
          <w:sz w:val="28"/>
          <w:szCs w:val="28"/>
        </w:rPr>
      </w:pPr>
      <w:r w:rsidRPr="004E7684">
        <w:rPr>
          <w:rFonts w:ascii="Times New Roman" w:hAnsi="Times New Roman" w:cs="Times New Roman"/>
          <w:sz w:val="28"/>
          <w:szCs w:val="28"/>
        </w:rPr>
        <w:t>РУССКИЙ ЯЗЫК</w:t>
      </w:r>
    </w:p>
    <w:p w:rsidR="004E7684" w:rsidRPr="004E7684" w:rsidRDefault="004E7684" w:rsidP="004E7684">
      <w:pPr>
        <w:spacing w:after="0" w:line="240" w:lineRule="auto"/>
        <w:ind w:right="-5"/>
        <w:jc w:val="center"/>
        <w:rPr>
          <w:rFonts w:ascii="Times New Roman" w:hAnsi="Times New Roman" w:cs="Times New Roman"/>
          <w:sz w:val="28"/>
          <w:szCs w:val="28"/>
        </w:rPr>
      </w:pPr>
      <w:r w:rsidRPr="004E7684">
        <w:rPr>
          <w:rFonts w:ascii="Times New Roman" w:hAnsi="Times New Roman" w:cs="Times New Roman"/>
          <w:sz w:val="28"/>
          <w:szCs w:val="28"/>
        </w:rPr>
        <w:t>6 КЛАСС</w:t>
      </w:r>
    </w:p>
    <w:p w:rsidR="004E7684" w:rsidRPr="004E7684" w:rsidRDefault="004E7684" w:rsidP="004E7684">
      <w:pPr>
        <w:spacing w:after="0" w:line="240" w:lineRule="auto"/>
        <w:ind w:right="-5"/>
        <w:rPr>
          <w:rFonts w:ascii="Times New Roman" w:hAnsi="Times New Roman" w:cs="Times New Roman"/>
          <w:sz w:val="28"/>
          <w:szCs w:val="28"/>
        </w:rPr>
      </w:pPr>
    </w:p>
    <w:p w:rsidR="00141194" w:rsidRPr="004E7684" w:rsidRDefault="00141194" w:rsidP="004E7684">
      <w:pPr>
        <w:widowControl w:val="0"/>
        <w:suppressAutoHyphens/>
        <w:spacing w:after="0" w:line="240" w:lineRule="auto"/>
        <w:jc w:val="right"/>
        <w:rPr>
          <w:rFonts w:ascii="Times New Roman" w:eastAsia="Droid Sans Fallback" w:hAnsi="Times New Roman" w:cs="Times New Roman"/>
          <w:kern w:val="2"/>
          <w:sz w:val="28"/>
          <w:szCs w:val="28"/>
          <w:u w:val="single"/>
          <w:lang w:eastAsia="hi-IN" w:bidi="hi-IN"/>
        </w:rPr>
      </w:pPr>
      <w:r w:rsidRPr="004E7684">
        <w:rPr>
          <w:rFonts w:ascii="Times New Roman" w:eastAsia="Droid Sans Fallback" w:hAnsi="Times New Roman" w:cs="Times New Roman"/>
          <w:kern w:val="2"/>
          <w:sz w:val="28"/>
          <w:szCs w:val="28"/>
          <w:u w:val="single"/>
          <w:lang w:eastAsia="hi-IN" w:bidi="hi-IN"/>
        </w:rPr>
        <w:t>Максимальное время выполнения заданий:  60 мин.</w:t>
      </w:r>
    </w:p>
    <w:p w:rsidR="00141194" w:rsidRPr="004E7684" w:rsidRDefault="00141194" w:rsidP="004E7684">
      <w:pPr>
        <w:widowControl w:val="0"/>
        <w:suppressAutoHyphens/>
        <w:spacing w:after="0" w:line="240" w:lineRule="auto"/>
        <w:ind w:left="4111"/>
        <w:jc w:val="right"/>
        <w:rPr>
          <w:rFonts w:ascii="Times New Roman" w:eastAsia="Droid Sans Fallback" w:hAnsi="Times New Roman" w:cs="Times New Roman"/>
          <w:kern w:val="2"/>
          <w:sz w:val="28"/>
          <w:szCs w:val="28"/>
          <w:u w:val="single"/>
          <w:lang w:eastAsia="hi-IN" w:bidi="hi-IN"/>
        </w:rPr>
      </w:pPr>
      <w:r w:rsidRPr="004E7684">
        <w:rPr>
          <w:rFonts w:ascii="Times New Roman" w:eastAsia="Droid Sans Fallback" w:hAnsi="Times New Roman" w:cs="Times New Roman"/>
          <w:kern w:val="2"/>
          <w:sz w:val="28"/>
          <w:szCs w:val="28"/>
          <w:u w:val="single"/>
          <w:lang w:eastAsia="hi-IN" w:bidi="hi-IN"/>
        </w:rPr>
        <w:t>Максимальное количество набранных баллов: 100.</w:t>
      </w:r>
    </w:p>
    <w:p w:rsidR="00141194" w:rsidRPr="004E7684" w:rsidRDefault="00141194" w:rsidP="004E7684">
      <w:pPr>
        <w:widowControl w:val="0"/>
        <w:suppressAutoHyphens/>
        <w:spacing w:after="0" w:line="240" w:lineRule="auto"/>
        <w:jc w:val="right"/>
        <w:rPr>
          <w:rFonts w:ascii="Times New Roman" w:eastAsia="Droid Sans Fallback" w:hAnsi="Times New Roman" w:cs="Times New Roman"/>
          <w:kern w:val="2"/>
          <w:sz w:val="28"/>
          <w:szCs w:val="28"/>
          <w:lang w:eastAsia="hi-IN" w:bidi="hi-IN"/>
        </w:rPr>
      </w:pPr>
      <w:r w:rsidRPr="004E7684">
        <w:rPr>
          <w:rFonts w:ascii="Times New Roman" w:eastAsia="Droid Sans Fallback" w:hAnsi="Times New Roman" w:cs="Times New Roman"/>
          <w:kern w:val="2"/>
          <w:sz w:val="28"/>
          <w:szCs w:val="28"/>
          <w:u w:val="single"/>
          <w:lang w:eastAsia="hi-IN" w:bidi="hi-IN"/>
        </w:rPr>
        <w:t>Пользоваться можно</w:t>
      </w:r>
      <w:r w:rsidRPr="004E7684">
        <w:rPr>
          <w:rFonts w:ascii="Times New Roman" w:eastAsia="Droid Sans Fallback" w:hAnsi="Times New Roman" w:cs="Times New Roman"/>
          <w:kern w:val="2"/>
          <w:sz w:val="28"/>
          <w:szCs w:val="28"/>
          <w:lang w:eastAsia="hi-IN" w:bidi="hi-IN"/>
        </w:rPr>
        <w:t>: бумага, ручка.</w:t>
      </w:r>
    </w:p>
    <w:p w:rsidR="0032791E" w:rsidRPr="004E7684" w:rsidRDefault="0032791E" w:rsidP="004E768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E7684">
        <w:rPr>
          <w:rFonts w:ascii="Times New Roman" w:eastAsia="Calibri" w:hAnsi="Times New Roman" w:cs="Times New Roman"/>
          <w:sz w:val="28"/>
          <w:szCs w:val="28"/>
        </w:rPr>
        <w:t>Решения и система оценивания</w:t>
      </w:r>
    </w:p>
    <w:tbl>
      <w:tblPr>
        <w:tblStyle w:val="a3"/>
        <w:tblW w:w="0" w:type="auto"/>
        <w:tblLook w:val="04A0"/>
      </w:tblPr>
      <w:tblGrid>
        <w:gridCol w:w="1147"/>
        <w:gridCol w:w="759"/>
        <w:gridCol w:w="759"/>
        <w:gridCol w:w="741"/>
        <w:gridCol w:w="741"/>
        <w:gridCol w:w="742"/>
        <w:gridCol w:w="760"/>
        <w:gridCol w:w="742"/>
        <w:gridCol w:w="742"/>
        <w:gridCol w:w="742"/>
        <w:gridCol w:w="760"/>
        <w:gridCol w:w="936"/>
      </w:tblGrid>
      <w:tr w:rsidR="0032791E" w:rsidRPr="004E7684" w:rsidTr="00D75F1A">
        <w:tc>
          <w:tcPr>
            <w:tcW w:w="1147" w:type="dxa"/>
          </w:tcPr>
          <w:p w:rsidR="0032791E" w:rsidRPr="004E7684" w:rsidRDefault="0032791E" w:rsidP="004E768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7684">
              <w:rPr>
                <w:rFonts w:ascii="Times New Roman" w:eastAsia="Calibri" w:hAnsi="Times New Roman" w:cs="Times New Roman"/>
                <w:sz w:val="28"/>
                <w:szCs w:val="28"/>
              </w:rPr>
              <w:t>Номер задания</w:t>
            </w:r>
          </w:p>
        </w:tc>
        <w:tc>
          <w:tcPr>
            <w:tcW w:w="759" w:type="dxa"/>
          </w:tcPr>
          <w:p w:rsidR="0032791E" w:rsidRPr="004E7684" w:rsidRDefault="0032791E" w:rsidP="004E768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768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59" w:type="dxa"/>
          </w:tcPr>
          <w:p w:rsidR="0032791E" w:rsidRPr="004E7684" w:rsidRDefault="0032791E" w:rsidP="004E768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7684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41" w:type="dxa"/>
          </w:tcPr>
          <w:p w:rsidR="0032791E" w:rsidRPr="004E7684" w:rsidRDefault="0032791E" w:rsidP="004E768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7684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41" w:type="dxa"/>
          </w:tcPr>
          <w:p w:rsidR="0032791E" w:rsidRPr="004E7684" w:rsidRDefault="0032791E" w:rsidP="004E768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7684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42" w:type="dxa"/>
          </w:tcPr>
          <w:p w:rsidR="0032791E" w:rsidRPr="004E7684" w:rsidRDefault="0032791E" w:rsidP="004E768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7684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60" w:type="dxa"/>
          </w:tcPr>
          <w:p w:rsidR="0032791E" w:rsidRPr="004E7684" w:rsidRDefault="0032791E" w:rsidP="004E768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7684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42" w:type="dxa"/>
          </w:tcPr>
          <w:p w:rsidR="0032791E" w:rsidRPr="004E7684" w:rsidRDefault="0032791E" w:rsidP="004E768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7684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42" w:type="dxa"/>
          </w:tcPr>
          <w:p w:rsidR="0032791E" w:rsidRPr="004E7684" w:rsidRDefault="0032791E" w:rsidP="004E768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7684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42" w:type="dxa"/>
          </w:tcPr>
          <w:p w:rsidR="0032791E" w:rsidRPr="004E7684" w:rsidRDefault="0032791E" w:rsidP="004E768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7684"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60" w:type="dxa"/>
          </w:tcPr>
          <w:p w:rsidR="0032791E" w:rsidRPr="004E7684" w:rsidRDefault="0032791E" w:rsidP="004E768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7684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36" w:type="dxa"/>
          </w:tcPr>
          <w:p w:rsidR="0032791E" w:rsidRPr="004E7684" w:rsidRDefault="0032791E" w:rsidP="004E768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7684">
              <w:rPr>
                <w:rFonts w:ascii="Times New Roman" w:eastAsia="Calibri" w:hAnsi="Times New Roman" w:cs="Times New Roman"/>
                <w:sz w:val="28"/>
                <w:szCs w:val="28"/>
              </w:rPr>
              <w:t>Итого</w:t>
            </w:r>
          </w:p>
        </w:tc>
      </w:tr>
      <w:tr w:rsidR="0032791E" w:rsidRPr="004E7684" w:rsidTr="00D75F1A">
        <w:tc>
          <w:tcPr>
            <w:tcW w:w="1147" w:type="dxa"/>
          </w:tcPr>
          <w:p w:rsidR="0032791E" w:rsidRPr="004E7684" w:rsidRDefault="0032791E" w:rsidP="004E768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7684">
              <w:rPr>
                <w:rFonts w:ascii="Times New Roman" w:eastAsia="Calibri" w:hAnsi="Times New Roman" w:cs="Times New Roman"/>
                <w:sz w:val="28"/>
                <w:szCs w:val="28"/>
              </w:rPr>
              <w:t>Баллы</w:t>
            </w:r>
          </w:p>
        </w:tc>
        <w:tc>
          <w:tcPr>
            <w:tcW w:w="759" w:type="dxa"/>
          </w:tcPr>
          <w:p w:rsidR="0032791E" w:rsidRPr="004E7684" w:rsidRDefault="0032791E" w:rsidP="004E768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7684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59" w:type="dxa"/>
          </w:tcPr>
          <w:p w:rsidR="0032791E" w:rsidRPr="004E7684" w:rsidRDefault="0032791E" w:rsidP="004E768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7684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41" w:type="dxa"/>
          </w:tcPr>
          <w:p w:rsidR="0032791E" w:rsidRPr="004E7684" w:rsidRDefault="0032791E" w:rsidP="004E768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7684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41" w:type="dxa"/>
          </w:tcPr>
          <w:p w:rsidR="0032791E" w:rsidRPr="004E7684" w:rsidRDefault="0032791E" w:rsidP="004E768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7684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42" w:type="dxa"/>
          </w:tcPr>
          <w:p w:rsidR="0032791E" w:rsidRPr="004E7684" w:rsidRDefault="0032791E" w:rsidP="004E768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7684"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60" w:type="dxa"/>
          </w:tcPr>
          <w:p w:rsidR="0032791E" w:rsidRPr="004E7684" w:rsidRDefault="0032791E" w:rsidP="004E768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7684"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42" w:type="dxa"/>
          </w:tcPr>
          <w:p w:rsidR="0032791E" w:rsidRPr="004E7684" w:rsidRDefault="0032791E" w:rsidP="004E768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7684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42" w:type="dxa"/>
          </w:tcPr>
          <w:p w:rsidR="0032791E" w:rsidRPr="004E7684" w:rsidRDefault="0032791E" w:rsidP="004E768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7684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42" w:type="dxa"/>
          </w:tcPr>
          <w:p w:rsidR="0032791E" w:rsidRPr="004E7684" w:rsidRDefault="0032791E" w:rsidP="004E768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7684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60" w:type="dxa"/>
          </w:tcPr>
          <w:p w:rsidR="0032791E" w:rsidRPr="004E7684" w:rsidRDefault="0032791E" w:rsidP="004E768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7684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36" w:type="dxa"/>
          </w:tcPr>
          <w:p w:rsidR="0032791E" w:rsidRPr="004E7684" w:rsidRDefault="0032791E" w:rsidP="004E768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7684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</w:tr>
    </w:tbl>
    <w:p w:rsidR="00141194" w:rsidRPr="004E7684" w:rsidRDefault="00141194" w:rsidP="004E76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1AD9" w:rsidRPr="004E7684" w:rsidRDefault="00421AD9" w:rsidP="00412D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768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 1.</w:t>
      </w:r>
    </w:p>
    <w:p w:rsidR="00421AD9" w:rsidRPr="004E7684" w:rsidRDefault="00421AD9" w:rsidP="00412D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76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Выпишите слова, у которых количество букв и звуков совпадает. </w:t>
      </w:r>
    </w:p>
    <w:p w:rsidR="00421AD9" w:rsidRPr="004E7684" w:rsidRDefault="00421AD9" w:rsidP="00412D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E7684">
        <w:rPr>
          <w:rFonts w:ascii="Times New Roman" w:eastAsia="Times New Roman" w:hAnsi="Times New Roman" w:cs="Times New Roman"/>
          <w:sz w:val="28"/>
          <w:szCs w:val="28"/>
          <w:lang w:eastAsia="ru-RU"/>
        </w:rPr>
        <w:t>Акация, земля, яблоко, ночь, правило, увлечение, амбар, маяк, тишина, договор.</w:t>
      </w:r>
    </w:p>
    <w:p w:rsidR="00421AD9" w:rsidRPr="004E7684" w:rsidRDefault="00421AD9" w:rsidP="00412D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768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 2.</w:t>
      </w:r>
    </w:p>
    <w:p w:rsidR="00421AD9" w:rsidRPr="004E7684" w:rsidRDefault="00421AD9" w:rsidP="00412D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768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Найдите в предложении антонимы. Объясните их значение через подбор синонимов.</w:t>
      </w:r>
    </w:p>
    <w:p w:rsidR="00421AD9" w:rsidRPr="004E7684" w:rsidRDefault="00421AD9" w:rsidP="00412D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7684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начале апреля стояли теплые дни и морозные ночи, зима не уступала, но один теплый денек пересилил наконе</w:t>
      </w:r>
      <w:proofErr w:type="gramStart"/>
      <w:r w:rsidRPr="004E7684">
        <w:rPr>
          <w:rFonts w:ascii="Times New Roman" w:eastAsia="Times New Roman" w:hAnsi="Times New Roman" w:cs="Times New Roman"/>
          <w:sz w:val="28"/>
          <w:szCs w:val="28"/>
          <w:lang w:eastAsia="ru-RU"/>
        </w:rPr>
        <w:t>ц-</w:t>
      </w:r>
      <w:proofErr w:type="gramEnd"/>
      <w:r w:rsidRPr="004E76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потекли ручьи, запели птицы. ( А. П. Чехов)</w:t>
      </w:r>
    </w:p>
    <w:p w:rsidR="00421AD9" w:rsidRPr="004E7684" w:rsidRDefault="00421AD9" w:rsidP="00412D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768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 3.</w:t>
      </w:r>
    </w:p>
    <w:p w:rsidR="00421AD9" w:rsidRPr="004E7684" w:rsidRDefault="00421AD9" w:rsidP="00412D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768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Допишите фразеологизмы.</w:t>
      </w:r>
    </w:p>
    <w:p w:rsidR="00421AD9" w:rsidRPr="004E7684" w:rsidRDefault="00421AD9" w:rsidP="00412DDC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7684">
        <w:rPr>
          <w:rFonts w:ascii="Times New Roman" w:eastAsia="Times New Roman" w:hAnsi="Times New Roman" w:cs="Times New Roman"/>
          <w:sz w:val="28"/>
          <w:szCs w:val="28"/>
          <w:lang w:eastAsia="ru-RU"/>
        </w:rPr>
        <w:t>… о двух концах.</w:t>
      </w:r>
    </w:p>
    <w:p w:rsidR="00421AD9" w:rsidRPr="004E7684" w:rsidRDefault="00421AD9" w:rsidP="00412DDC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768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Подливать … в огонь.</w:t>
      </w:r>
    </w:p>
    <w:p w:rsidR="00421AD9" w:rsidRPr="004E7684" w:rsidRDefault="00421AD9" w:rsidP="00412DDC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76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Проще пареной …</w:t>
      </w:r>
    </w:p>
    <w:p w:rsidR="00421AD9" w:rsidRPr="004E7684" w:rsidRDefault="00421AD9" w:rsidP="00412DDC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7684">
        <w:rPr>
          <w:rFonts w:ascii="Times New Roman" w:eastAsia="Times New Roman" w:hAnsi="Times New Roman" w:cs="Times New Roman"/>
          <w:sz w:val="28"/>
          <w:szCs w:val="28"/>
          <w:lang w:eastAsia="ru-RU"/>
        </w:rPr>
        <w:t>Пускать … в глаза.</w:t>
      </w:r>
    </w:p>
    <w:p w:rsidR="00421AD9" w:rsidRPr="004E7684" w:rsidRDefault="00421AD9" w:rsidP="00412DDC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7684">
        <w:rPr>
          <w:rFonts w:ascii="Times New Roman" w:eastAsia="Times New Roman" w:hAnsi="Times New Roman" w:cs="Times New Roman"/>
          <w:sz w:val="28"/>
          <w:szCs w:val="28"/>
          <w:lang w:eastAsia="ru-RU"/>
        </w:rPr>
        <w:t>Ни пуха ни …</w:t>
      </w:r>
    </w:p>
    <w:p w:rsidR="00421AD9" w:rsidRPr="004E7684" w:rsidRDefault="00421AD9" w:rsidP="00412D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768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 4.</w:t>
      </w:r>
    </w:p>
    <w:p w:rsidR="00421AD9" w:rsidRPr="004E7684" w:rsidRDefault="00421AD9" w:rsidP="00412D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7684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Определите значение подчеркнутого слова.</w:t>
      </w:r>
    </w:p>
    <w:p w:rsidR="00421AD9" w:rsidRPr="004E7684" w:rsidRDefault="00421AD9" w:rsidP="00412D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4E76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его грубоватом голосе слышалась ирония деревенского остряка и </w:t>
      </w:r>
      <w:r w:rsidRPr="004E768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балагура.</w:t>
      </w:r>
    </w:p>
    <w:p w:rsidR="00421AD9" w:rsidRPr="004E7684" w:rsidRDefault="00421AD9" w:rsidP="00412D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768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(</w:t>
      </w:r>
      <w:r w:rsidRPr="004E768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Короленко, Павловские очерки).</w:t>
      </w:r>
    </w:p>
    <w:p w:rsidR="00421AD9" w:rsidRPr="004E7684" w:rsidRDefault="00421AD9" w:rsidP="00412D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768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 5.</w:t>
      </w:r>
    </w:p>
    <w:p w:rsidR="00421AD9" w:rsidRPr="004E7684" w:rsidRDefault="00421AD9" w:rsidP="00412D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E768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Определить, являются ли этимологичес</w:t>
      </w:r>
      <w:r w:rsidR="0087389D" w:rsidRPr="004E768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ки родственными данные слова. Мо</w:t>
      </w:r>
      <w:r w:rsidRPr="004E768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тивируйте свой ответ.</w:t>
      </w:r>
    </w:p>
    <w:p w:rsidR="00421AD9" w:rsidRPr="004E7684" w:rsidRDefault="00421AD9" w:rsidP="00412D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E768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Взры</w:t>
      </w:r>
      <w:proofErr w:type="gramStart"/>
      <w:r w:rsidRPr="004E768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в-</w:t>
      </w:r>
      <w:proofErr w:type="gramEnd"/>
      <w:r w:rsidRPr="004E768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рвать.</w:t>
      </w:r>
    </w:p>
    <w:p w:rsidR="00421AD9" w:rsidRPr="004E7684" w:rsidRDefault="00421AD9" w:rsidP="00412D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421AD9" w:rsidRPr="004E7684" w:rsidRDefault="00421AD9" w:rsidP="00412D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768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 6.</w:t>
      </w:r>
    </w:p>
    <w:p w:rsidR="00421AD9" w:rsidRPr="004E7684" w:rsidRDefault="00421AD9" w:rsidP="00412D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768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Выделите морфемы в словах:</w:t>
      </w:r>
    </w:p>
    <w:p w:rsidR="00421AD9" w:rsidRPr="004E7684" w:rsidRDefault="00421AD9" w:rsidP="00412D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E7684">
        <w:rPr>
          <w:rFonts w:ascii="Times New Roman" w:eastAsia="Times New Roman" w:hAnsi="Times New Roman" w:cs="Times New Roman"/>
          <w:sz w:val="28"/>
          <w:szCs w:val="28"/>
          <w:lang w:eastAsia="ru-RU"/>
        </w:rPr>
        <w:t>Бронзовый</w:t>
      </w:r>
      <w:proofErr w:type="gramEnd"/>
      <w:r w:rsidRPr="004E7684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доброта, поджаристый.</w:t>
      </w:r>
    </w:p>
    <w:p w:rsidR="00421AD9" w:rsidRPr="004E7684" w:rsidRDefault="00421AD9" w:rsidP="00412D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768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 7.</w:t>
      </w:r>
    </w:p>
    <w:p w:rsidR="00421AD9" w:rsidRPr="004E7684" w:rsidRDefault="00421AD9" w:rsidP="00412D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76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Ниже даны грамматические характеристики четырех  имен существительных.      Найдите в одной из них ошибку.</w:t>
      </w:r>
    </w:p>
    <w:p w:rsidR="00421AD9" w:rsidRPr="004E7684" w:rsidRDefault="00421AD9" w:rsidP="00412D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76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Имя существительное, мужского рода, 2 </w:t>
      </w:r>
      <w:proofErr w:type="spellStart"/>
      <w:r w:rsidRPr="004E7684">
        <w:rPr>
          <w:rFonts w:ascii="Times New Roman" w:eastAsia="Times New Roman" w:hAnsi="Times New Roman" w:cs="Times New Roman"/>
          <w:sz w:val="28"/>
          <w:szCs w:val="28"/>
          <w:lang w:eastAsia="ru-RU"/>
        </w:rPr>
        <w:t>скл</w:t>
      </w:r>
      <w:proofErr w:type="spellEnd"/>
      <w:r w:rsidRPr="004E7684">
        <w:rPr>
          <w:rFonts w:ascii="Times New Roman" w:eastAsia="Times New Roman" w:hAnsi="Times New Roman" w:cs="Times New Roman"/>
          <w:sz w:val="28"/>
          <w:szCs w:val="28"/>
          <w:lang w:eastAsia="ru-RU"/>
        </w:rPr>
        <w:t>., в ед. ч., в Д.п.</w:t>
      </w:r>
    </w:p>
    <w:p w:rsidR="00421AD9" w:rsidRPr="004E7684" w:rsidRDefault="00421AD9" w:rsidP="00412D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76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Имя существительное,  мужского рода, 2 </w:t>
      </w:r>
      <w:proofErr w:type="spellStart"/>
      <w:r w:rsidRPr="004E7684">
        <w:rPr>
          <w:rFonts w:ascii="Times New Roman" w:eastAsia="Times New Roman" w:hAnsi="Times New Roman" w:cs="Times New Roman"/>
          <w:sz w:val="28"/>
          <w:szCs w:val="28"/>
          <w:lang w:eastAsia="ru-RU"/>
        </w:rPr>
        <w:t>скл</w:t>
      </w:r>
      <w:proofErr w:type="spellEnd"/>
      <w:r w:rsidRPr="004E7684">
        <w:rPr>
          <w:rFonts w:ascii="Times New Roman" w:eastAsia="Times New Roman" w:hAnsi="Times New Roman" w:cs="Times New Roman"/>
          <w:sz w:val="28"/>
          <w:szCs w:val="28"/>
          <w:lang w:eastAsia="ru-RU"/>
        </w:rPr>
        <w:t>.,  в ед. ч., в Р. п.</w:t>
      </w:r>
    </w:p>
    <w:p w:rsidR="00421AD9" w:rsidRPr="004E7684" w:rsidRDefault="00421AD9" w:rsidP="00412D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76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Имя существительное,  мужского рода, 3 </w:t>
      </w:r>
      <w:proofErr w:type="spellStart"/>
      <w:r w:rsidRPr="004E7684">
        <w:rPr>
          <w:rFonts w:ascii="Times New Roman" w:eastAsia="Times New Roman" w:hAnsi="Times New Roman" w:cs="Times New Roman"/>
          <w:sz w:val="28"/>
          <w:szCs w:val="28"/>
          <w:lang w:eastAsia="ru-RU"/>
        </w:rPr>
        <w:t>скл</w:t>
      </w:r>
      <w:proofErr w:type="spellEnd"/>
      <w:r w:rsidRPr="004E7684">
        <w:rPr>
          <w:rFonts w:ascii="Times New Roman" w:eastAsia="Times New Roman" w:hAnsi="Times New Roman" w:cs="Times New Roman"/>
          <w:sz w:val="28"/>
          <w:szCs w:val="28"/>
          <w:lang w:eastAsia="ru-RU"/>
        </w:rPr>
        <w:t>.,  в ед</w:t>
      </w:r>
      <w:proofErr w:type="gramStart"/>
      <w:r w:rsidRPr="004E7684">
        <w:rPr>
          <w:rFonts w:ascii="Times New Roman" w:eastAsia="Times New Roman" w:hAnsi="Times New Roman" w:cs="Times New Roman"/>
          <w:sz w:val="28"/>
          <w:szCs w:val="28"/>
          <w:lang w:eastAsia="ru-RU"/>
        </w:rPr>
        <w:t>.ч</w:t>
      </w:r>
      <w:proofErr w:type="gramEnd"/>
      <w:r w:rsidRPr="004E76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исле, </w:t>
      </w:r>
      <w:proofErr w:type="spellStart"/>
      <w:r w:rsidRPr="004E7684">
        <w:rPr>
          <w:rFonts w:ascii="Times New Roman" w:eastAsia="Times New Roman" w:hAnsi="Times New Roman" w:cs="Times New Roman"/>
          <w:sz w:val="28"/>
          <w:szCs w:val="28"/>
          <w:lang w:eastAsia="ru-RU"/>
        </w:rPr>
        <w:t>вР</w:t>
      </w:r>
      <w:proofErr w:type="spellEnd"/>
      <w:r w:rsidRPr="004E7684">
        <w:rPr>
          <w:rFonts w:ascii="Times New Roman" w:eastAsia="Times New Roman" w:hAnsi="Times New Roman" w:cs="Times New Roman"/>
          <w:sz w:val="28"/>
          <w:szCs w:val="28"/>
          <w:lang w:eastAsia="ru-RU"/>
        </w:rPr>
        <w:t>. п.</w:t>
      </w:r>
    </w:p>
    <w:p w:rsidR="00421AD9" w:rsidRPr="004E7684" w:rsidRDefault="00421AD9" w:rsidP="00412D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7684">
        <w:rPr>
          <w:rFonts w:ascii="Times New Roman" w:eastAsia="Times New Roman" w:hAnsi="Times New Roman" w:cs="Times New Roman"/>
          <w:sz w:val="28"/>
          <w:szCs w:val="28"/>
          <w:lang w:eastAsia="ru-RU"/>
        </w:rPr>
        <w:t>Г) Имя существительное, женского рода, 3-го склонения, в ед. числе, в Р.п.</w:t>
      </w:r>
    </w:p>
    <w:p w:rsidR="00421AD9" w:rsidRPr="004E7684" w:rsidRDefault="00421AD9" w:rsidP="00412D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1AD9" w:rsidRPr="004E7684" w:rsidRDefault="00421AD9" w:rsidP="00412D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768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 8.</w:t>
      </w:r>
    </w:p>
    <w:p w:rsidR="00421AD9" w:rsidRPr="004E7684" w:rsidRDefault="00421AD9" w:rsidP="00412D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7684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Составьте предложения со словом « класс», чтобы оно было разными членами предложени</w:t>
      </w:r>
      <w:proofErr w:type="gramStart"/>
      <w:r w:rsidRPr="004E7684">
        <w:rPr>
          <w:rFonts w:ascii="Times New Roman" w:eastAsia="Times New Roman" w:hAnsi="Times New Roman" w:cs="Times New Roman"/>
          <w:sz w:val="28"/>
          <w:szCs w:val="28"/>
          <w:lang w:eastAsia="ru-RU"/>
        </w:rPr>
        <w:t>я(</w:t>
      </w:r>
      <w:proofErr w:type="gramEnd"/>
      <w:r w:rsidRPr="004E76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подлежащим, сказуемым, дополнением, обстоятельством, определением).</w:t>
      </w:r>
    </w:p>
    <w:p w:rsidR="00421AD9" w:rsidRPr="004E7684" w:rsidRDefault="00421AD9" w:rsidP="00412D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768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 9.</w:t>
      </w:r>
    </w:p>
    <w:p w:rsidR="00421AD9" w:rsidRPr="004E7684" w:rsidRDefault="00421AD9" w:rsidP="00412D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76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Определите, к какому стилю  относится следующий фрагмент текста. Выпишите слова с чередующимися корнями, обозначьте орфограмму. Найдите и выпишите 2 эпитета. </w:t>
      </w:r>
    </w:p>
    <w:p w:rsidR="00421AD9" w:rsidRPr="004E7684" w:rsidRDefault="00421AD9" w:rsidP="00412D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7684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Если хочешь понять душу леса, найди лесной ручей и отправляйся его берегом. Я иду берегом своего любимого ручья ранней весной. Вижу, как на мелком месте текущая вода встречает преграду в корнях елей. Ручей журчит и распускает пузыри. Рождаясь, эти пузыри быстро мчатся, лопаются и сбиваются в белопенный ком. Ручей разрастается, ширится. Вода собирается в струйки, будто сжимает мускулы в мучительной борьбе</w:t>
      </w:r>
    </w:p>
    <w:p w:rsidR="00421AD9" w:rsidRPr="004E7684" w:rsidRDefault="00421AD9" w:rsidP="00412D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768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 10. Определить понятия, соответствующие данным толкованиям.</w:t>
      </w:r>
    </w:p>
    <w:p w:rsidR="00421AD9" w:rsidRPr="004E7684" w:rsidRDefault="00421AD9" w:rsidP="00412DDC">
      <w:pPr>
        <w:numPr>
          <w:ilvl w:val="0"/>
          <w:numId w:val="6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7684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Изучает правила употребления знаков при письме - …</w:t>
      </w:r>
    </w:p>
    <w:p w:rsidR="00421AD9" w:rsidRPr="004E7684" w:rsidRDefault="00421AD9" w:rsidP="00412DDC">
      <w:pPr>
        <w:numPr>
          <w:ilvl w:val="0"/>
          <w:numId w:val="6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768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языкознания, изучающий связи слов в составе словосочетаний и предложений, а также сами словосочетания и предложения, - это …</w:t>
      </w:r>
    </w:p>
    <w:p w:rsidR="00421AD9" w:rsidRPr="004E7684" w:rsidRDefault="00421AD9" w:rsidP="00412DDC">
      <w:pPr>
        <w:numPr>
          <w:ilvl w:val="0"/>
          <w:numId w:val="6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768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Основная единица языка, которая служит для наименования предметов, явлений и их свойств, - это …</w:t>
      </w:r>
    </w:p>
    <w:p w:rsidR="00421AD9" w:rsidRPr="004E7684" w:rsidRDefault="00421AD9" w:rsidP="00412DDC">
      <w:pPr>
        <w:numPr>
          <w:ilvl w:val="0"/>
          <w:numId w:val="6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7684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Составьте предложения со словами « орфография», « орфограмма».</w:t>
      </w:r>
    </w:p>
    <w:p w:rsidR="00421AD9" w:rsidRPr="004E7684" w:rsidRDefault="00421AD9" w:rsidP="00412D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6BB2" w:rsidRPr="004E7684" w:rsidRDefault="001F6BB2" w:rsidP="00412DDC">
      <w:pPr>
        <w:widowControl w:val="0"/>
        <w:tabs>
          <w:tab w:val="left" w:pos="121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1F6BB2" w:rsidRPr="004E7684" w:rsidSect="00092A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Droid Sans Fallback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65948"/>
    <w:multiLevelType w:val="hybridMultilevel"/>
    <w:tmpl w:val="66B22E6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570CB7"/>
    <w:multiLevelType w:val="hybridMultilevel"/>
    <w:tmpl w:val="09A41E8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1487EC4"/>
    <w:multiLevelType w:val="hybridMultilevel"/>
    <w:tmpl w:val="8DE8A5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3EF41C3"/>
    <w:multiLevelType w:val="singleLevel"/>
    <w:tmpl w:val="E624A1FE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</w:abstractNum>
  <w:num w:numId="1">
    <w:abstractNumId w:val="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34EB7"/>
    <w:rsid w:val="00034EB7"/>
    <w:rsid w:val="00092AA2"/>
    <w:rsid w:val="000E29ED"/>
    <w:rsid w:val="00103F9E"/>
    <w:rsid w:val="00141194"/>
    <w:rsid w:val="001F6BB2"/>
    <w:rsid w:val="0032791E"/>
    <w:rsid w:val="00412DDC"/>
    <w:rsid w:val="00413294"/>
    <w:rsid w:val="00421AD9"/>
    <w:rsid w:val="004E7684"/>
    <w:rsid w:val="00664C85"/>
    <w:rsid w:val="006950FE"/>
    <w:rsid w:val="006C4C84"/>
    <w:rsid w:val="008066CA"/>
    <w:rsid w:val="0087389D"/>
    <w:rsid w:val="008A2008"/>
    <w:rsid w:val="00947B96"/>
    <w:rsid w:val="00BA4C58"/>
    <w:rsid w:val="00C42B5B"/>
    <w:rsid w:val="00EC7371"/>
    <w:rsid w:val="00F437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A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20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754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0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9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418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СОШ №11</Company>
  <LinksUpToDate>false</LinksUpToDate>
  <CharactersWithSpaces>2797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irina</cp:lastModifiedBy>
  <cp:revision>13</cp:revision>
  <dcterms:created xsi:type="dcterms:W3CDTF">2016-09-05T12:10:00Z</dcterms:created>
  <dcterms:modified xsi:type="dcterms:W3CDTF">2018-11-06T14:23:00Z</dcterms:modified>
</cp:coreProperties>
</file>